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0C64" w14:textId="77777777" w:rsidR="0003499E" w:rsidRPr="00C32F49" w:rsidRDefault="0003499E" w:rsidP="0003499E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6812170A" w14:textId="77777777" w:rsidR="0003499E" w:rsidRPr="00C32F49" w:rsidRDefault="0003499E" w:rsidP="0003499E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90B3C01" wp14:editId="1F09E7EE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ADC1D" w14:textId="77777777" w:rsidR="0003499E" w:rsidRPr="00C32F49" w:rsidRDefault="0003499E" w:rsidP="0003499E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50AAF337" w14:textId="77777777" w:rsidR="0003499E" w:rsidRPr="00C32F49" w:rsidRDefault="0003499E" w:rsidP="0003499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941650A" w14:textId="77777777" w:rsidR="0003499E" w:rsidRPr="00C32F49" w:rsidRDefault="0003499E" w:rsidP="0003499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6CCE0539" w14:textId="77777777" w:rsidR="0003499E" w:rsidRPr="00C32F49" w:rsidRDefault="0003499E" w:rsidP="0003499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36AB5EAF" w14:textId="77777777" w:rsidR="0003499E" w:rsidRPr="00C32F49" w:rsidRDefault="0003499E" w:rsidP="0003499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675C2687" w14:textId="77777777" w:rsidR="0003499E" w:rsidRPr="00C32F49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553F09C5" w14:textId="77777777" w:rsidR="0003499E" w:rsidRPr="00C32F49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6E66A6A7" w14:textId="77777777" w:rsidR="0003499E" w:rsidRPr="00C32F49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proofErr w:type="spellStart"/>
      <w:r w:rsidRPr="00C32F49">
        <w:rPr>
          <w:rFonts w:ascii="Calibri" w:eastAsia="Calibri" w:hAnsi="Calibri" w:cs="Times New Roman"/>
        </w:rPr>
        <w:t>Tηλ</w:t>
      </w:r>
      <w:proofErr w:type="spellEnd"/>
      <w:r w:rsidRPr="00C32F49">
        <w:rPr>
          <w:rFonts w:ascii="Calibri" w:eastAsia="Calibri" w:hAnsi="Calibri" w:cs="Times New Roman"/>
        </w:rPr>
        <w:t>.: 210 5294845</w:t>
      </w:r>
    </w:p>
    <w:p w14:paraId="73143792" w14:textId="77777777" w:rsidR="0003499E" w:rsidRPr="00C32F49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FAX: 210 5294820</w:t>
      </w:r>
    </w:p>
    <w:p w14:paraId="69A4D33F" w14:textId="77777777" w:rsidR="0003499E" w:rsidRPr="00C32F49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734917C9" w14:textId="77777777" w:rsidR="0003499E" w:rsidRPr="00C32F49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8" w:history="1">
        <w:r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Pr="00C32F49">
        <w:rPr>
          <w:rFonts w:ascii="Calibri" w:eastAsia="Calibri" w:hAnsi="Calibri" w:cs="Times New Roman"/>
        </w:rPr>
        <w:t xml:space="preserve"> </w:t>
      </w:r>
    </w:p>
    <w:p w14:paraId="56227C8B" w14:textId="60B2EF12" w:rsidR="0003499E" w:rsidRPr="00C32F49" w:rsidRDefault="0003499E" w:rsidP="0003499E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Αθήνα, </w:t>
      </w:r>
      <w:r>
        <w:rPr>
          <w:rFonts w:ascii="Calibri" w:eastAsia="Calibri" w:hAnsi="Calibri" w:cs="Times New Roman"/>
          <w:sz w:val="24"/>
          <w:szCs w:val="24"/>
          <w:lang w:val="en-US"/>
        </w:rPr>
        <w:t>2</w:t>
      </w:r>
      <w:r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 xml:space="preserve"> Μαρτ</w:t>
      </w:r>
      <w:r w:rsidRPr="00C32F49">
        <w:rPr>
          <w:rFonts w:ascii="Calibri" w:eastAsia="Calibri" w:hAnsi="Calibri" w:cs="Times New Roman"/>
          <w:sz w:val="24"/>
          <w:szCs w:val="24"/>
        </w:rPr>
        <w:t>ίου 2022</w:t>
      </w:r>
    </w:p>
    <w:p w14:paraId="0410CA86" w14:textId="77777777" w:rsidR="0003499E" w:rsidRPr="00C32F49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201BB0C8" w14:textId="77777777" w:rsidR="0003499E" w:rsidRPr="006F6029" w:rsidRDefault="0003499E" w:rsidP="0003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159BB13" w14:textId="77777777" w:rsidR="0003499E" w:rsidRPr="00C330EF" w:rsidRDefault="0003499E" w:rsidP="0003499E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</w:pPr>
      <w:r w:rsidRPr="00C330EF"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4A6AC09D" w14:textId="77777777" w:rsidR="0003499E" w:rsidRPr="00C330EF" w:rsidRDefault="0003499E" w:rsidP="0003499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</w:p>
    <w:p w14:paraId="00122EBA" w14:textId="4DDDDCD9" w:rsidR="00E477A5" w:rsidRPr="00C330EF" w:rsidRDefault="0003499E" w:rsidP="00E910C9">
      <w:pPr>
        <w:jc w:val="center"/>
        <w:rPr>
          <w:b/>
          <w:bCs/>
          <w:sz w:val="24"/>
          <w:szCs w:val="24"/>
        </w:rPr>
      </w:pPr>
      <w:r w:rsidRPr="00C330EF">
        <w:rPr>
          <w:b/>
          <w:sz w:val="24"/>
          <w:szCs w:val="24"/>
        </w:rPr>
        <w:t>Αίτηση συμμετοχής για το κ</w:t>
      </w:r>
      <w:r w:rsidR="002955B1" w:rsidRPr="00C330EF">
        <w:rPr>
          <w:b/>
          <w:sz w:val="24"/>
          <w:szCs w:val="24"/>
        </w:rPr>
        <w:t xml:space="preserve">οινό Μεταπτυχιακό Πρόγραμμα Σπουδών </w:t>
      </w:r>
      <w:r w:rsidR="00E910C9" w:rsidRPr="00C330EF">
        <w:rPr>
          <w:b/>
          <w:bCs/>
          <w:sz w:val="24"/>
          <w:szCs w:val="24"/>
        </w:rPr>
        <w:t>«Θαλάσσια Βιοτεχνολογία»</w:t>
      </w:r>
      <w:r w:rsidR="002955B1" w:rsidRPr="00C330EF">
        <w:rPr>
          <w:b/>
          <w:bCs/>
          <w:sz w:val="24"/>
          <w:szCs w:val="24"/>
        </w:rPr>
        <w:t xml:space="preserve"> </w:t>
      </w:r>
      <w:r w:rsidR="002955B1" w:rsidRPr="00C330EF">
        <w:rPr>
          <w:b/>
          <w:bCs/>
          <w:sz w:val="24"/>
          <w:szCs w:val="24"/>
          <w:lang w:val="en-US"/>
        </w:rPr>
        <w:t>Erasmus</w:t>
      </w:r>
      <w:r w:rsidR="002955B1" w:rsidRPr="00C330EF">
        <w:rPr>
          <w:b/>
          <w:bCs/>
          <w:sz w:val="24"/>
          <w:szCs w:val="24"/>
        </w:rPr>
        <w:t xml:space="preserve"> </w:t>
      </w:r>
      <w:r w:rsidR="002955B1" w:rsidRPr="00C330EF">
        <w:rPr>
          <w:b/>
          <w:bCs/>
          <w:sz w:val="24"/>
          <w:szCs w:val="24"/>
          <w:lang w:val="en-US"/>
        </w:rPr>
        <w:t>Mundus</w:t>
      </w:r>
      <w:r w:rsidRPr="00C330EF">
        <w:rPr>
          <w:b/>
          <w:bCs/>
          <w:sz w:val="24"/>
          <w:szCs w:val="24"/>
        </w:rPr>
        <w:t xml:space="preserve"> έως 31 Μαρτίου 2022</w:t>
      </w:r>
      <w:r w:rsidR="00A12965" w:rsidRPr="00C330EF">
        <w:rPr>
          <w:b/>
          <w:bCs/>
          <w:sz w:val="24"/>
          <w:szCs w:val="24"/>
        </w:rPr>
        <w:t>.</w:t>
      </w:r>
    </w:p>
    <w:p w14:paraId="33E499E7" w14:textId="77777777" w:rsidR="002955B1" w:rsidRPr="00C330EF" w:rsidRDefault="002955B1" w:rsidP="00AF6BFE">
      <w:pPr>
        <w:jc w:val="both"/>
        <w:rPr>
          <w:sz w:val="24"/>
          <w:szCs w:val="24"/>
        </w:rPr>
      </w:pPr>
    </w:p>
    <w:p w14:paraId="75417927" w14:textId="0BC04452" w:rsidR="00490C2C" w:rsidRPr="00C330EF" w:rsidRDefault="003A5C95" w:rsidP="00E910C9">
      <w:pPr>
        <w:ind w:firstLine="720"/>
        <w:jc w:val="both"/>
        <w:rPr>
          <w:sz w:val="24"/>
          <w:szCs w:val="24"/>
        </w:rPr>
      </w:pPr>
      <w:r w:rsidRPr="00C330EF">
        <w:rPr>
          <w:sz w:val="24"/>
          <w:szCs w:val="24"/>
        </w:rPr>
        <w:t xml:space="preserve">Το </w:t>
      </w:r>
      <w:r w:rsidR="00E477A5" w:rsidRPr="00C330EF">
        <w:rPr>
          <w:sz w:val="24"/>
          <w:szCs w:val="24"/>
        </w:rPr>
        <w:t xml:space="preserve">Γεωπονικό Πανεπιστήμιο Αθηνών μαζί με το Ευρωπαϊκό Πανεπιστήμιο </w:t>
      </w:r>
      <w:r w:rsidR="00E477A5" w:rsidRPr="00C330EF">
        <w:rPr>
          <w:bCs/>
          <w:sz w:val="24"/>
          <w:szCs w:val="24"/>
        </w:rPr>
        <w:t>EU-CONEXUS</w:t>
      </w:r>
      <w:r w:rsidR="00E477A5" w:rsidRPr="00C330EF">
        <w:rPr>
          <w:sz w:val="24"/>
          <w:szCs w:val="24"/>
        </w:rPr>
        <w:t xml:space="preserve"> – για την Ευφυή Αειφόρο Διαχείριση της Αστικής Παράκτιας Ζώνης</w:t>
      </w:r>
      <w:r w:rsidR="0041105F" w:rsidRPr="00C330EF">
        <w:rPr>
          <w:sz w:val="24"/>
          <w:szCs w:val="24"/>
        </w:rPr>
        <w:t>,</w:t>
      </w:r>
      <w:r w:rsidR="00E477A5" w:rsidRPr="00C330EF">
        <w:rPr>
          <w:sz w:val="24"/>
          <w:szCs w:val="24"/>
        </w:rPr>
        <w:t xml:space="preserve"> μόλις στον </w:t>
      </w:r>
      <w:r w:rsidR="00E368AA" w:rsidRPr="00C330EF">
        <w:rPr>
          <w:sz w:val="24"/>
          <w:szCs w:val="24"/>
        </w:rPr>
        <w:t xml:space="preserve">πρώτο </w:t>
      </w:r>
      <w:r w:rsidR="00E910C9" w:rsidRPr="00C330EF">
        <w:rPr>
          <w:sz w:val="24"/>
          <w:szCs w:val="24"/>
        </w:rPr>
        <w:t>ενάμιση</w:t>
      </w:r>
      <w:r w:rsidR="00E477A5" w:rsidRPr="00C330EF">
        <w:rPr>
          <w:sz w:val="24"/>
          <w:szCs w:val="24"/>
        </w:rPr>
        <w:t xml:space="preserve"> χρόνο υλοποίησής του</w:t>
      </w:r>
      <w:r w:rsidR="00851FE8" w:rsidRPr="00C330EF">
        <w:rPr>
          <w:sz w:val="24"/>
          <w:szCs w:val="24"/>
        </w:rPr>
        <w:t>,</w:t>
      </w:r>
      <w:r w:rsidR="00E477A5" w:rsidRPr="00C330EF">
        <w:rPr>
          <w:sz w:val="24"/>
          <w:szCs w:val="24"/>
        </w:rPr>
        <w:t xml:space="preserve"> ολοκληρώνει ένα μεγάλο εγχείρημα</w:t>
      </w:r>
      <w:r w:rsidR="0041105F" w:rsidRPr="00C330EF">
        <w:rPr>
          <w:sz w:val="24"/>
          <w:szCs w:val="24"/>
        </w:rPr>
        <w:t xml:space="preserve">, τη δημιουργία κοινού μεταπτυχιακού προγράμματος σπουδών μεταξύ των </w:t>
      </w:r>
      <w:r w:rsidR="00026748" w:rsidRPr="00C330EF">
        <w:rPr>
          <w:sz w:val="24"/>
          <w:szCs w:val="24"/>
        </w:rPr>
        <w:t>8</w:t>
      </w:r>
      <w:r w:rsidR="0041105F" w:rsidRPr="00C330EF">
        <w:rPr>
          <w:sz w:val="24"/>
          <w:szCs w:val="24"/>
        </w:rPr>
        <w:t xml:space="preserve"> εταίρων της συμμαχίας, με τίτλο </w:t>
      </w:r>
      <w:r w:rsidR="00E910C9" w:rsidRPr="00C330EF">
        <w:rPr>
          <w:bCs/>
          <w:sz w:val="24"/>
          <w:szCs w:val="24"/>
        </w:rPr>
        <w:t>«Θαλάσσια Βιοτεχνολογία»</w:t>
      </w:r>
      <w:r w:rsidR="00E477A5" w:rsidRPr="00C330EF">
        <w:rPr>
          <w:sz w:val="24"/>
          <w:szCs w:val="24"/>
        </w:rPr>
        <w:t>.</w:t>
      </w:r>
      <w:r w:rsidR="00490C2C" w:rsidRPr="00C330EF">
        <w:rPr>
          <w:sz w:val="24"/>
          <w:szCs w:val="24"/>
        </w:rPr>
        <w:t xml:space="preserve"> Το εν λόγω μεταπτυχιακό πιστοποιήθηκε επιτυχώς από την </w:t>
      </w:r>
      <w:r w:rsidR="00851FE8" w:rsidRPr="00C330EF">
        <w:rPr>
          <w:sz w:val="24"/>
          <w:szCs w:val="24"/>
        </w:rPr>
        <w:t xml:space="preserve">Ευρωπαϊκή Προσέγγιση για τη Διασφάλιση Ποιότητας των Κοινών Προγραμμάτων. </w:t>
      </w:r>
      <w:r w:rsidR="00490C2C" w:rsidRPr="00C330EF">
        <w:rPr>
          <w:sz w:val="24"/>
          <w:szCs w:val="24"/>
        </w:rPr>
        <w:t>Η φιλόδοξη πορεία για το κοινό μεταπτυχιακό συνεχίστηκε</w:t>
      </w:r>
      <w:r w:rsidR="00E910C9" w:rsidRPr="00C330EF">
        <w:rPr>
          <w:sz w:val="24"/>
          <w:szCs w:val="24"/>
        </w:rPr>
        <w:t>,</w:t>
      </w:r>
      <w:r w:rsidR="00490C2C" w:rsidRPr="00C330EF">
        <w:rPr>
          <w:sz w:val="24"/>
          <w:szCs w:val="24"/>
        </w:rPr>
        <w:t xml:space="preserve"> υποβάλλοντας </w:t>
      </w:r>
      <w:r w:rsidR="00E03C35" w:rsidRPr="00C330EF">
        <w:rPr>
          <w:sz w:val="24"/>
          <w:szCs w:val="24"/>
        </w:rPr>
        <w:t xml:space="preserve">πρόταση </w:t>
      </w:r>
      <w:r w:rsidR="00490C2C" w:rsidRPr="00C330EF">
        <w:rPr>
          <w:sz w:val="24"/>
          <w:szCs w:val="24"/>
        </w:rPr>
        <w:t xml:space="preserve">στο πρόγραμμα Erasmus </w:t>
      </w:r>
      <w:proofErr w:type="spellStart"/>
      <w:r w:rsidR="00490C2C" w:rsidRPr="00C330EF">
        <w:rPr>
          <w:sz w:val="24"/>
          <w:szCs w:val="24"/>
        </w:rPr>
        <w:t>Mundus</w:t>
      </w:r>
      <w:proofErr w:type="spellEnd"/>
      <w:r w:rsidR="00490C2C" w:rsidRPr="00C330EF">
        <w:rPr>
          <w:sz w:val="24"/>
          <w:szCs w:val="24"/>
        </w:rPr>
        <w:t xml:space="preserve"> για την περαιτέρω αναγνώριση και χρηματοδότησή του. </w:t>
      </w:r>
    </w:p>
    <w:p w14:paraId="2FDCC002" w14:textId="1BCBE29F" w:rsidR="00C323ED" w:rsidRPr="00C330EF" w:rsidRDefault="00C364F3" w:rsidP="00E910C9">
      <w:pPr>
        <w:ind w:firstLine="720"/>
        <w:jc w:val="both"/>
        <w:rPr>
          <w:sz w:val="24"/>
          <w:szCs w:val="24"/>
        </w:rPr>
      </w:pPr>
      <w:r w:rsidRPr="00C330EF">
        <w:rPr>
          <w:sz w:val="24"/>
          <w:szCs w:val="24"/>
        </w:rPr>
        <w:t>Υποτροφίες θα δοθούν στους καλύτερους</w:t>
      </w:r>
      <w:r w:rsidR="00851FE8" w:rsidRPr="00C330EF">
        <w:rPr>
          <w:sz w:val="24"/>
          <w:szCs w:val="24"/>
        </w:rPr>
        <w:t xml:space="preserve"> </w:t>
      </w:r>
      <w:r w:rsidRPr="00C330EF">
        <w:rPr>
          <w:sz w:val="24"/>
          <w:szCs w:val="24"/>
        </w:rPr>
        <w:t xml:space="preserve">υποψηφίους </w:t>
      </w:r>
      <w:r w:rsidR="00851FE8" w:rsidRPr="00C330EF">
        <w:rPr>
          <w:sz w:val="24"/>
          <w:szCs w:val="24"/>
        </w:rPr>
        <w:t xml:space="preserve">μεταπτυχιακούς </w:t>
      </w:r>
      <w:r w:rsidRPr="00C330EF">
        <w:rPr>
          <w:sz w:val="24"/>
          <w:szCs w:val="24"/>
        </w:rPr>
        <w:t xml:space="preserve">φοιτητές </w:t>
      </w:r>
      <w:r w:rsidR="00851FE8" w:rsidRPr="00C330EF">
        <w:rPr>
          <w:sz w:val="24"/>
          <w:szCs w:val="24"/>
        </w:rPr>
        <w:t>παγκοσμίως</w:t>
      </w:r>
      <w:r w:rsidR="00E03C35" w:rsidRPr="00C330EF">
        <w:rPr>
          <w:sz w:val="24"/>
          <w:szCs w:val="24"/>
        </w:rPr>
        <w:t>, οι οποίοι</w:t>
      </w:r>
      <w:r w:rsidR="00851FE8" w:rsidRPr="00C330EF">
        <w:rPr>
          <w:sz w:val="24"/>
          <w:szCs w:val="24"/>
        </w:rPr>
        <w:t xml:space="preserve"> </w:t>
      </w:r>
      <w:r w:rsidRPr="00C330EF">
        <w:rPr>
          <w:sz w:val="24"/>
          <w:szCs w:val="24"/>
        </w:rPr>
        <w:t xml:space="preserve">επιθυμούν να σπουδάσουν </w:t>
      </w:r>
      <w:r w:rsidRPr="00C330EF">
        <w:rPr>
          <w:bCs/>
          <w:sz w:val="24"/>
          <w:szCs w:val="24"/>
        </w:rPr>
        <w:t xml:space="preserve">σε τουλάχιστον 3 διαφορετικές χώρες του </w:t>
      </w:r>
      <w:r w:rsidRPr="00C330EF">
        <w:rPr>
          <w:bCs/>
          <w:sz w:val="24"/>
          <w:szCs w:val="24"/>
          <w:lang w:val="en-US"/>
        </w:rPr>
        <w:t>EU</w:t>
      </w:r>
      <w:r w:rsidRPr="00C330EF">
        <w:rPr>
          <w:bCs/>
          <w:sz w:val="24"/>
          <w:szCs w:val="24"/>
        </w:rPr>
        <w:t>-</w:t>
      </w:r>
      <w:r w:rsidRPr="00C330EF">
        <w:rPr>
          <w:bCs/>
          <w:sz w:val="24"/>
          <w:szCs w:val="24"/>
          <w:lang w:val="en-US"/>
        </w:rPr>
        <w:t>CONEXUS</w:t>
      </w:r>
      <w:r w:rsidRPr="00C330EF">
        <w:rPr>
          <w:bCs/>
          <w:sz w:val="24"/>
          <w:szCs w:val="24"/>
        </w:rPr>
        <w:t>.</w:t>
      </w:r>
      <w:r w:rsidR="00851FE8" w:rsidRPr="00C330EF">
        <w:rPr>
          <w:bCs/>
          <w:sz w:val="24"/>
          <w:szCs w:val="24"/>
        </w:rPr>
        <w:t xml:space="preserve"> </w:t>
      </w:r>
      <w:r w:rsidR="00851FE8" w:rsidRPr="00C330EF">
        <w:rPr>
          <w:sz w:val="24"/>
          <w:szCs w:val="24"/>
        </w:rPr>
        <w:t xml:space="preserve">Το εν λόγω  επίτευγμα θα δώσει </w:t>
      </w:r>
      <w:r w:rsidRPr="00C330EF">
        <w:rPr>
          <w:sz w:val="24"/>
          <w:szCs w:val="24"/>
        </w:rPr>
        <w:t>ευκαιρίες</w:t>
      </w:r>
      <w:r w:rsidR="0003499E" w:rsidRPr="00C330EF">
        <w:rPr>
          <w:sz w:val="24"/>
          <w:szCs w:val="24"/>
        </w:rPr>
        <w:t>,</w:t>
      </w:r>
      <w:r w:rsidRPr="00C330EF">
        <w:rPr>
          <w:sz w:val="24"/>
          <w:szCs w:val="24"/>
        </w:rPr>
        <w:t xml:space="preserve"> </w:t>
      </w:r>
      <w:r w:rsidR="00E910C9" w:rsidRPr="00C330EF">
        <w:rPr>
          <w:sz w:val="24"/>
          <w:szCs w:val="24"/>
        </w:rPr>
        <w:t xml:space="preserve">ώστε </w:t>
      </w:r>
      <w:r w:rsidRPr="00C330EF">
        <w:rPr>
          <w:sz w:val="24"/>
          <w:szCs w:val="24"/>
        </w:rPr>
        <w:t>να προ</w:t>
      </w:r>
      <w:r w:rsidR="00E910C9" w:rsidRPr="00C330EF">
        <w:rPr>
          <w:sz w:val="24"/>
          <w:szCs w:val="24"/>
        </w:rPr>
        <w:t xml:space="preserve">αχθεί η ποιότητα της εκπαίδευσης και </w:t>
      </w:r>
      <w:r w:rsidRPr="00C330EF">
        <w:rPr>
          <w:sz w:val="24"/>
          <w:szCs w:val="24"/>
        </w:rPr>
        <w:t>να ενισχ</w:t>
      </w:r>
      <w:r w:rsidR="00E910C9" w:rsidRPr="00C330EF">
        <w:rPr>
          <w:sz w:val="24"/>
          <w:szCs w:val="24"/>
        </w:rPr>
        <w:t xml:space="preserve">υθεί </w:t>
      </w:r>
      <w:r w:rsidRPr="00C330EF">
        <w:rPr>
          <w:sz w:val="24"/>
          <w:szCs w:val="24"/>
        </w:rPr>
        <w:t>η ελκυστικότητα του Ευρωπαϊκού Χώρου Ανώτατης Εκπαίδευσης, υποστηρίζοντας την εξωτερική δράση της Ε.Ε.</w:t>
      </w:r>
    </w:p>
    <w:p w14:paraId="637C632E" w14:textId="3EEA576B" w:rsidR="006915E4" w:rsidRPr="00C330EF" w:rsidRDefault="006915E4" w:rsidP="00E910C9">
      <w:pPr>
        <w:ind w:firstLine="720"/>
        <w:jc w:val="both"/>
        <w:rPr>
          <w:bCs/>
          <w:sz w:val="24"/>
          <w:szCs w:val="24"/>
        </w:rPr>
      </w:pPr>
      <w:r w:rsidRPr="00C330EF">
        <w:rPr>
          <w:bCs/>
          <w:sz w:val="24"/>
          <w:szCs w:val="24"/>
        </w:rPr>
        <w:t xml:space="preserve">Η </w:t>
      </w:r>
      <w:r w:rsidR="0003499E" w:rsidRPr="00C330EF">
        <w:rPr>
          <w:bCs/>
          <w:sz w:val="24"/>
          <w:szCs w:val="24"/>
        </w:rPr>
        <w:t>έναρξη της ακαδημαϊκής λειτουργ</w:t>
      </w:r>
      <w:r w:rsidRPr="00C330EF">
        <w:rPr>
          <w:bCs/>
          <w:sz w:val="24"/>
          <w:szCs w:val="24"/>
        </w:rPr>
        <w:t xml:space="preserve">ίας του ξενόγλωσσου μεταπτυχιακού αναμένεται τον Σεπτέμβριο του 2022. </w:t>
      </w:r>
    </w:p>
    <w:p w14:paraId="42C946A0" w14:textId="0D9F94A4" w:rsidR="00E910C9" w:rsidRPr="00C330EF" w:rsidRDefault="008074ED" w:rsidP="008074ED">
      <w:pPr>
        <w:ind w:firstLine="720"/>
        <w:jc w:val="both"/>
        <w:rPr>
          <w:b/>
          <w:bCs/>
          <w:sz w:val="24"/>
          <w:szCs w:val="24"/>
        </w:rPr>
      </w:pPr>
      <w:r w:rsidRPr="00C330EF">
        <w:rPr>
          <w:b/>
          <w:bCs/>
          <w:sz w:val="24"/>
          <w:szCs w:val="24"/>
        </w:rPr>
        <w:t xml:space="preserve">Η </w:t>
      </w:r>
      <w:r w:rsidR="0003499E" w:rsidRPr="00C330EF">
        <w:rPr>
          <w:b/>
          <w:bCs/>
          <w:sz w:val="24"/>
          <w:szCs w:val="24"/>
        </w:rPr>
        <w:t xml:space="preserve">προθεσμία για την </w:t>
      </w:r>
      <w:r w:rsidR="00131355" w:rsidRPr="00C330EF">
        <w:rPr>
          <w:b/>
          <w:bCs/>
          <w:sz w:val="24"/>
          <w:szCs w:val="24"/>
        </w:rPr>
        <w:t xml:space="preserve">υποβολή </w:t>
      </w:r>
      <w:r w:rsidR="0003499E" w:rsidRPr="00C330EF">
        <w:rPr>
          <w:b/>
          <w:bCs/>
          <w:sz w:val="24"/>
          <w:szCs w:val="24"/>
        </w:rPr>
        <w:t>της</w:t>
      </w:r>
      <w:r w:rsidR="00131355" w:rsidRPr="00C330EF">
        <w:rPr>
          <w:b/>
          <w:bCs/>
          <w:sz w:val="24"/>
          <w:szCs w:val="24"/>
        </w:rPr>
        <w:t xml:space="preserve"> </w:t>
      </w:r>
      <w:r w:rsidRPr="00C330EF">
        <w:rPr>
          <w:b/>
          <w:bCs/>
          <w:sz w:val="24"/>
          <w:szCs w:val="24"/>
        </w:rPr>
        <w:t xml:space="preserve">αίτηση συμμετοχής είναι </w:t>
      </w:r>
      <w:r w:rsidR="0003499E" w:rsidRPr="00C330EF">
        <w:rPr>
          <w:b/>
          <w:bCs/>
          <w:sz w:val="24"/>
          <w:szCs w:val="24"/>
          <w:u w:val="single"/>
        </w:rPr>
        <w:t xml:space="preserve">έως </w:t>
      </w:r>
      <w:r w:rsidRPr="00C330EF">
        <w:rPr>
          <w:b/>
          <w:bCs/>
          <w:sz w:val="24"/>
          <w:szCs w:val="24"/>
          <w:u w:val="single"/>
        </w:rPr>
        <w:t xml:space="preserve"> 31 Μαρτίου 2022.</w:t>
      </w:r>
      <w:r w:rsidRPr="00C330EF">
        <w:rPr>
          <w:b/>
          <w:bCs/>
          <w:sz w:val="24"/>
          <w:szCs w:val="24"/>
        </w:rPr>
        <w:t xml:space="preserve"> </w:t>
      </w:r>
    </w:p>
    <w:p w14:paraId="5CFC63EB" w14:textId="7D906732" w:rsidR="001C683F" w:rsidRPr="00C330EF" w:rsidRDefault="00D32FB0" w:rsidP="00D32FB0">
      <w:pPr>
        <w:ind w:firstLine="720"/>
        <w:jc w:val="both"/>
        <w:rPr>
          <w:sz w:val="24"/>
          <w:szCs w:val="24"/>
        </w:rPr>
      </w:pPr>
      <w:r w:rsidRPr="00C330EF">
        <w:rPr>
          <w:sz w:val="24"/>
          <w:szCs w:val="24"/>
        </w:rPr>
        <w:lastRenderedPageBreak/>
        <w:t>Αξίζει να αναφερθεί ότι</w:t>
      </w:r>
      <w:r w:rsidR="00E910C9" w:rsidRPr="00C330EF">
        <w:rPr>
          <w:sz w:val="24"/>
          <w:szCs w:val="24"/>
        </w:rPr>
        <w:t xml:space="preserve"> </w:t>
      </w:r>
      <w:r w:rsidR="00851FE8" w:rsidRPr="00C330EF">
        <w:rPr>
          <w:sz w:val="24"/>
          <w:szCs w:val="24"/>
        </w:rPr>
        <w:t>το κοινό μεταπτυχιακό</w:t>
      </w:r>
      <w:r w:rsidR="006915E4" w:rsidRPr="00C330EF">
        <w:rPr>
          <w:sz w:val="24"/>
          <w:szCs w:val="24"/>
        </w:rPr>
        <w:t xml:space="preserve"> </w:t>
      </w:r>
      <w:r w:rsidR="006915E4" w:rsidRPr="00C330EF">
        <w:rPr>
          <w:sz w:val="24"/>
          <w:szCs w:val="24"/>
          <w:lang w:val="en-US"/>
        </w:rPr>
        <w:t>Erasmus</w:t>
      </w:r>
      <w:r w:rsidR="006915E4" w:rsidRPr="00C330EF">
        <w:rPr>
          <w:sz w:val="24"/>
          <w:szCs w:val="24"/>
        </w:rPr>
        <w:t xml:space="preserve"> </w:t>
      </w:r>
      <w:r w:rsidR="006915E4" w:rsidRPr="00C330EF">
        <w:rPr>
          <w:sz w:val="24"/>
          <w:szCs w:val="24"/>
          <w:lang w:val="en-US"/>
        </w:rPr>
        <w:t>Mundus</w:t>
      </w:r>
      <w:r w:rsidR="00E910C9" w:rsidRPr="00C330EF">
        <w:rPr>
          <w:sz w:val="24"/>
          <w:szCs w:val="24"/>
        </w:rPr>
        <w:t xml:space="preserve">, </w:t>
      </w:r>
      <w:r w:rsidRPr="00C330EF">
        <w:rPr>
          <w:sz w:val="24"/>
          <w:szCs w:val="24"/>
        </w:rPr>
        <w:t>π</w:t>
      </w:r>
      <w:r w:rsidR="00851FE8" w:rsidRPr="00C330EF">
        <w:rPr>
          <w:sz w:val="24"/>
          <w:szCs w:val="24"/>
        </w:rPr>
        <w:t>αρέχοντας</w:t>
      </w:r>
      <w:r w:rsidR="001C683F" w:rsidRPr="00C330EF">
        <w:rPr>
          <w:sz w:val="24"/>
          <w:szCs w:val="24"/>
        </w:rPr>
        <w:t xml:space="preserve"> υψηλής ποιότητας ακαδημαϊκή εκπαίδευση και επαγγελματικές ικανότητες στον τομέα της </w:t>
      </w:r>
      <w:r w:rsidR="00026748" w:rsidRPr="00C330EF">
        <w:rPr>
          <w:sz w:val="24"/>
          <w:szCs w:val="24"/>
        </w:rPr>
        <w:t>Θ</w:t>
      </w:r>
      <w:r w:rsidR="001C683F" w:rsidRPr="00C330EF">
        <w:rPr>
          <w:sz w:val="24"/>
          <w:szCs w:val="24"/>
        </w:rPr>
        <w:t xml:space="preserve">αλάσσιας </w:t>
      </w:r>
      <w:r w:rsidR="00026748" w:rsidRPr="00C330EF">
        <w:rPr>
          <w:sz w:val="24"/>
          <w:szCs w:val="24"/>
        </w:rPr>
        <w:t>Β</w:t>
      </w:r>
      <w:r w:rsidR="001C683F" w:rsidRPr="00C330EF">
        <w:rPr>
          <w:sz w:val="24"/>
          <w:szCs w:val="24"/>
        </w:rPr>
        <w:t>ιοτεχνολογίας</w:t>
      </w:r>
      <w:r w:rsidR="00026748" w:rsidRPr="00C330EF">
        <w:rPr>
          <w:sz w:val="24"/>
          <w:szCs w:val="24"/>
        </w:rPr>
        <w:t>,</w:t>
      </w:r>
      <w:r w:rsidR="001C683F" w:rsidRPr="00C330EF">
        <w:rPr>
          <w:sz w:val="24"/>
          <w:szCs w:val="24"/>
        </w:rPr>
        <w:t xml:space="preserve"> για την αντιμετώπιση των προκλήσεων από παγκόσμια άποψη</w:t>
      </w:r>
      <w:r w:rsidRPr="00C330EF">
        <w:rPr>
          <w:sz w:val="24"/>
          <w:szCs w:val="24"/>
        </w:rPr>
        <w:t xml:space="preserve">, διασφαλίζει στους φοιτητές </w:t>
      </w:r>
      <w:r w:rsidR="0003499E" w:rsidRPr="00C330EF">
        <w:rPr>
          <w:sz w:val="24"/>
          <w:szCs w:val="24"/>
        </w:rPr>
        <w:t xml:space="preserve">τη δυνατότητα </w:t>
      </w:r>
      <w:r w:rsidRPr="00C330EF">
        <w:rPr>
          <w:sz w:val="24"/>
          <w:szCs w:val="24"/>
        </w:rPr>
        <w:t>να</w:t>
      </w:r>
      <w:r w:rsidR="001C683F" w:rsidRPr="00C330EF">
        <w:rPr>
          <w:sz w:val="24"/>
          <w:szCs w:val="24"/>
        </w:rPr>
        <w:t xml:space="preserve"> αποκτήσουν </w:t>
      </w:r>
      <w:r w:rsidRPr="00C330EF">
        <w:rPr>
          <w:sz w:val="24"/>
          <w:szCs w:val="24"/>
        </w:rPr>
        <w:t xml:space="preserve"> </w:t>
      </w:r>
      <w:r w:rsidR="001C683F" w:rsidRPr="00C330EF">
        <w:rPr>
          <w:sz w:val="24"/>
          <w:szCs w:val="24"/>
        </w:rPr>
        <w:t>ουσιαστική διεπιστημονική κατάρτιση σε βασικά θέματα</w:t>
      </w:r>
      <w:r w:rsidR="0003499E" w:rsidRPr="00C330EF">
        <w:rPr>
          <w:sz w:val="24"/>
          <w:szCs w:val="24"/>
        </w:rPr>
        <w:t>, τα οποία</w:t>
      </w:r>
      <w:r w:rsidR="001C683F" w:rsidRPr="00C330EF">
        <w:rPr>
          <w:sz w:val="24"/>
          <w:szCs w:val="24"/>
        </w:rPr>
        <w:t xml:space="preserve"> σχετίζονται με τη </w:t>
      </w:r>
      <w:r w:rsidR="00026748" w:rsidRPr="00C330EF">
        <w:rPr>
          <w:sz w:val="24"/>
          <w:szCs w:val="24"/>
        </w:rPr>
        <w:t>Θ</w:t>
      </w:r>
      <w:r w:rsidR="001C683F" w:rsidRPr="00C330EF">
        <w:rPr>
          <w:sz w:val="24"/>
          <w:szCs w:val="24"/>
        </w:rPr>
        <w:t xml:space="preserve">αλάσσια </w:t>
      </w:r>
      <w:r w:rsidR="00026748" w:rsidRPr="00C330EF">
        <w:rPr>
          <w:sz w:val="24"/>
          <w:szCs w:val="24"/>
        </w:rPr>
        <w:t>Β</w:t>
      </w:r>
      <w:r w:rsidR="001C683F" w:rsidRPr="00C330EF">
        <w:rPr>
          <w:sz w:val="24"/>
          <w:szCs w:val="24"/>
        </w:rPr>
        <w:t>ιοτεχνολογία</w:t>
      </w:r>
      <w:r w:rsidRPr="00C330EF">
        <w:rPr>
          <w:sz w:val="24"/>
          <w:szCs w:val="24"/>
        </w:rPr>
        <w:t xml:space="preserve"> και τη</w:t>
      </w:r>
      <w:r w:rsidR="0003499E" w:rsidRPr="00C330EF">
        <w:rPr>
          <w:sz w:val="24"/>
          <w:szCs w:val="24"/>
        </w:rPr>
        <w:t xml:space="preserve">ν ευελιξία </w:t>
      </w:r>
      <w:r w:rsidRPr="00C330EF">
        <w:rPr>
          <w:sz w:val="24"/>
          <w:szCs w:val="24"/>
        </w:rPr>
        <w:t xml:space="preserve"> </w:t>
      </w:r>
      <w:r w:rsidR="001C683F" w:rsidRPr="00C330EF">
        <w:rPr>
          <w:sz w:val="24"/>
          <w:szCs w:val="24"/>
        </w:rPr>
        <w:t xml:space="preserve">να προσαρμόσουν το πρόγραμμα σπουδών </w:t>
      </w:r>
      <w:r w:rsidR="00E03C35" w:rsidRPr="00C330EF">
        <w:rPr>
          <w:sz w:val="24"/>
          <w:szCs w:val="24"/>
        </w:rPr>
        <w:t>τους,</w:t>
      </w:r>
      <w:r w:rsidR="001C683F" w:rsidRPr="00C330EF">
        <w:rPr>
          <w:sz w:val="24"/>
          <w:szCs w:val="24"/>
        </w:rPr>
        <w:t> στις φιλοδοξίες τους μέσω </w:t>
      </w:r>
      <w:r w:rsidR="003D3CF0" w:rsidRPr="00C330EF">
        <w:rPr>
          <w:sz w:val="24"/>
          <w:szCs w:val="24"/>
        </w:rPr>
        <w:t xml:space="preserve">της </w:t>
      </w:r>
      <w:r w:rsidR="001C683F" w:rsidRPr="00C330EF">
        <w:rPr>
          <w:sz w:val="24"/>
          <w:szCs w:val="24"/>
        </w:rPr>
        <w:t>επαγγελματικής</w:t>
      </w:r>
      <w:r w:rsidR="003D3CF0" w:rsidRPr="00C330EF">
        <w:rPr>
          <w:sz w:val="24"/>
          <w:szCs w:val="24"/>
        </w:rPr>
        <w:t xml:space="preserve"> </w:t>
      </w:r>
      <w:r w:rsidR="001C683F" w:rsidRPr="00C330EF">
        <w:rPr>
          <w:sz w:val="24"/>
          <w:szCs w:val="24"/>
        </w:rPr>
        <w:t>πρακτικής (πρακτική άσκηση),</w:t>
      </w:r>
      <w:r w:rsidR="00026748" w:rsidRPr="00C330EF">
        <w:rPr>
          <w:sz w:val="24"/>
          <w:szCs w:val="24"/>
        </w:rPr>
        <w:t xml:space="preserve"> </w:t>
      </w:r>
      <w:r w:rsidR="003D3CF0" w:rsidRPr="00C330EF">
        <w:rPr>
          <w:sz w:val="24"/>
          <w:szCs w:val="24"/>
        </w:rPr>
        <w:t xml:space="preserve">της </w:t>
      </w:r>
      <w:r w:rsidR="001C683F" w:rsidRPr="00C330EF">
        <w:rPr>
          <w:sz w:val="24"/>
          <w:szCs w:val="24"/>
        </w:rPr>
        <w:t>ατομικής έρευνας (ακαδημαϊκή ερευνητική ολοκλήρωση</w:t>
      </w:r>
      <w:r w:rsidR="003D3CF0" w:rsidRPr="00C330EF">
        <w:rPr>
          <w:sz w:val="24"/>
          <w:szCs w:val="24"/>
        </w:rPr>
        <w:t xml:space="preserve"> - </w:t>
      </w:r>
      <w:r w:rsidR="003D3CF0" w:rsidRPr="00C330EF">
        <w:rPr>
          <w:sz w:val="24"/>
          <w:szCs w:val="24"/>
          <w:lang w:val="en-US"/>
        </w:rPr>
        <w:t>ARI</w:t>
      </w:r>
      <w:r w:rsidR="001C683F" w:rsidRPr="00C330EF">
        <w:rPr>
          <w:sz w:val="24"/>
          <w:szCs w:val="24"/>
        </w:rPr>
        <w:t>) και της διατριβής</w:t>
      </w:r>
      <w:r w:rsidR="003D3CF0" w:rsidRPr="00C330EF">
        <w:rPr>
          <w:sz w:val="24"/>
          <w:szCs w:val="24"/>
        </w:rPr>
        <w:t xml:space="preserve"> τους</w:t>
      </w:r>
      <w:r w:rsidR="001C683F" w:rsidRPr="00C330EF">
        <w:rPr>
          <w:sz w:val="24"/>
          <w:szCs w:val="24"/>
        </w:rPr>
        <w:t>.</w:t>
      </w:r>
    </w:p>
    <w:p w14:paraId="5687C0CA" w14:textId="14E7CF45" w:rsidR="001C683F" w:rsidRPr="00C330EF" w:rsidRDefault="001C683F" w:rsidP="00D32FB0">
      <w:pPr>
        <w:ind w:firstLine="720"/>
        <w:jc w:val="both"/>
        <w:rPr>
          <w:sz w:val="24"/>
          <w:szCs w:val="24"/>
        </w:rPr>
      </w:pPr>
      <w:r w:rsidRPr="00C330EF">
        <w:rPr>
          <w:sz w:val="24"/>
          <w:szCs w:val="24"/>
        </w:rPr>
        <w:t xml:space="preserve">Το </w:t>
      </w:r>
      <w:r w:rsidR="00026748" w:rsidRPr="00C330EF">
        <w:rPr>
          <w:sz w:val="24"/>
          <w:szCs w:val="24"/>
        </w:rPr>
        <w:t>μ</w:t>
      </w:r>
      <w:r w:rsidRPr="00C330EF">
        <w:rPr>
          <w:sz w:val="24"/>
          <w:szCs w:val="24"/>
        </w:rPr>
        <w:t>εταπτυχιακό στη Θαλάσσια Βιοτεχνολογία περιλαμβάνει πολλαπλές</w:t>
      </w:r>
      <w:r w:rsidR="00026748" w:rsidRPr="00C330EF">
        <w:rPr>
          <w:sz w:val="24"/>
          <w:szCs w:val="24"/>
        </w:rPr>
        <w:t xml:space="preserve"> </w:t>
      </w:r>
      <w:r w:rsidRPr="00C330EF">
        <w:rPr>
          <w:sz w:val="24"/>
          <w:szCs w:val="24"/>
        </w:rPr>
        <w:t>επιλογές κινητικότητας στο πλαίσιο</w:t>
      </w:r>
      <w:r w:rsidR="00A23A36" w:rsidRPr="00C330EF">
        <w:rPr>
          <w:sz w:val="24"/>
          <w:szCs w:val="24"/>
        </w:rPr>
        <w:t xml:space="preserve"> </w:t>
      </w:r>
      <w:r w:rsidRPr="00C330EF">
        <w:rPr>
          <w:sz w:val="24"/>
          <w:szCs w:val="24"/>
        </w:rPr>
        <w:t>της συμμαχίας και</w:t>
      </w:r>
      <w:r w:rsidR="00E128D5" w:rsidRPr="00C330EF">
        <w:rPr>
          <w:sz w:val="24"/>
          <w:szCs w:val="24"/>
        </w:rPr>
        <w:t xml:space="preserve"> η </w:t>
      </w:r>
      <w:r w:rsidRPr="00C330EF">
        <w:rPr>
          <w:sz w:val="24"/>
          <w:szCs w:val="24"/>
        </w:rPr>
        <w:t xml:space="preserve">μεθοδολογία προσέγγισης </w:t>
      </w:r>
      <w:r w:rsidR="00E128D5" w:rsidRPr="00C330EF">
        <w:rPr>
          <w:sz w:val="24"/>
          <w:szCs w:val="24"/>
        </w:rPr>
        <w:t xml:space="preserve">της </w:t>
      </w:r>
      <w:r w:rsidRPr="00C330EF">
        <w:rPr>
          <w:sz w:val="24"/>
          <w:szCs w:val="24"/>
        </w:rPr>
        <w:t xml:space="preserve">μάθησης </w:t>
      </w:r>
      <w:r w:rsidR="00E128D5" w:rsidRPr="00C330EF">
        <w:rPr>
          <w:sz w:val="24"/>
          <w:szCs w:val="24"/>
        </w:rPr>
        <w:t>τοποθετεί στο</w:t>
      </w:r>
      <w:r w:rsidRPr="00C330EF">
        <w:rPr>
          <w:sz w:val="24"/>
          <w:szCs w:val="24"/>
        </w:rPr>
        <w:t xml:space="preserve"> επίκεντρο τους φοιτητές.</w:t>
      </w:r>
      <w:r w:rsidR="00D32FB0" w:rsidRPr="00C330EF">
        <w:rPr>
          <w:sz w:val="24"/>
          <w:szCs w:val="24"/>
        </w:rPr>
        <w:t xml:space="preserve"> Επίσης, π</w:t>
      </w:r>
      <w:r w:rsidRPr="00C330EF">
        <w:rPr>
          <w:sz w:val="24"/>
          <w:szCs w:val="24"/>
        </w:rPr>
        <w:t xml:space="preserve">αρέχει ενσωμάτωση σε μια πολυπολιτισμική ομάδα μελέτης και ένα επαγγελματικό δίκτυο, προσφέροντας ένα καθηλωτικό σύστημα μάθησης βάσει </w:t>
      </w:r>
      <w:r w:rsidR="00E128D5" w:rsidRPr="00C330EF">
        <w:rPr>
          <w:sz w:val="24"/>
          <w:szCs w:val="24"/>
        </w:rPr>
        <w:t>δράσεων</w:t>
      </w:r>
      <w:r w:rsidRPr="00C330EF">
        <w:rPr>
          <w:sz w:val="24"/>
          <w:szCs w:val="24"/>
        </w:rPr>
        <w:t> </w:t>
      </w:r>
      <w:r w:rsidR="00026748" w:rsidRPr="00C330EF">
        <w:rPr>
          <w:sz w:val="24"/>
          <w:szCs w:val="24"/>
        </w:rPr>
        <w:t>στο πεδίο</w:t>
      </w:r>
      <w:r w:rsidRPr="00C330EF">
        <w:rPr>
          <w:sz w:val="24"/>
          <w:szCs w:val="24"/>
        </w:rPr>
        <w:t>.</w:t>
      </w:r>
    </w:p>
    <w:p w14:paraId="69363828" w14:textId="775B8844" w:rsidR="001C683F" w:rsidRPr="00C330EF" w:rsidRDefault="00D32FB0" w:rsidP="00D32FB0">
      <w:pPr>
        <w:ind w:firstLine="720"/>
        <w:jc w:val="both"/>
        <w:rPr>
          <w:sz w:val="24"/>
          <w:szCs w:val="24"/>
        </w:rPr>
      </w:pPr>
      <w:r w:rsidRPr="00C330EF">
        <w:rPr>
          <w:sz w:val="24"/>
          <w:szCs w:val="24"/>
        </w:rPr>
        <w:t>Όσον αφορά τη δομή του κοινού</w:t>
      </w:r>
      <w:r w:rsidR="001C683F" w:rsidRPr="00C330EF">
        <w:rPr>
          <w:sz w:val="24"/>
          <w:szCs w:val="24"/>
        </w:rPr>
        <w:t xml:space="preserve"> μεταπτυχιακ</w:t>
      </w:r>
      <w:r w:rsidRPr="00C330EF">
        <w:rPr>
          <w:sz w:val="24"/>
          <w:szCs w:val="24"/>
        </w:rPr>
        <w:t>ού προγρά</w:t>
      </w:r>
      <w:r w:rsidR="001C683F" w:rsidRPr="00C330EF">
        <w:rPr>
          <w:sz w:val="24"/>
          <w:szCs w:val="24"/>
        </w:rPr>
        <w:t>μμα</w:t>
      </w:r>
      <w:r w:rsidRPr="00C330EF">
        <w:rPr>
          <w:sz w:val="24"/>
          <w:szCs w:val="24"/>
        </w:rPr>
        <w:t>τος</w:t>
      </w:r>
      <w:r w:rsidR="001C683F" w:rsidRPr="00C330EF">
        <w:rPr>
          <w:sz w:val="24"/>
          <w:szCs w:val="24"/>
        </w:rPr>
        <w:t xml:space="preserve"> </w:t>
      </w:r>
      <w:r w:rsidR="00026748" w:rsidRPr="00C330EF">
        <w:rPr>
          <w:sz w:val="24"/>
          <w:szCs w:val="24"/>
        </w:rPr>
        <w:t>Θ</w:t>
      </w:r>
      <w:r w:rsidR="001C683F" w:rsidRPr="00C330EF">
        <w:rPr>
          <w:sz w:val="24"/>
          <w:szCs w:val="24"/>
        </w:rPr>
        <w:t xml:space="preserve">αλάσσιας </w:t>
      </w:r>
      <w:r w:rsidR="00026748" w:rsidRPr="00C330EF">
        <w:rPr>
          <w:sz w:val="24"/>
          <w:szCs w:val="24"/>
        </w:rPr>
        <w:t>Β</w:t>
      </w:r>
      <w:r w:rsidR="001C683F" w:rsidRPr="00C330EF">
        <w:rPr>
          <w:sz w:val="24"/>
          <w:szCs w:val="24"/>
        </w:rPr>
        <w:t xml:space="preserve">ιοτεχνολογίας είναι ένα </w:t>
      </w:r>
      <w:r w:rsidR="001C683F" w:rsidRPr="00C330EF">
        <w:rPr>
          <w:bCs/>
          <w:sz w:val="24"/>
          <w:szCs w:val="24"/>
        </w:rPr>
        <w:t>διετές πρόγραμμα</w:t>
      </w:r>
      <w:r w:rsidR="001C683F" w:rsidRPr="00C330EF">
        <w:rPr>
          <w:sz w:val="24"/>
          <w:szCs w:val="24"/>
        </w:rPr>
        <w:t xml:space="preserve"> σπουδών πλήρους </w:t>
      </w:r>
      <w:r w:rsidR="00026748" w:rsidRPr="00C330EF">
        <w:rPr>
          <w:sz w:val="24"/>
          <w:szCs w:val="24"/>
        </w:rPr>
        <w:t>φοίτησης</w:t>
      </w:r>
      <w:r w:rsidR="001C683F" w:rsidRPr="00C330EF">
        <w:rPr>
          <w:sz w:val="24"/>
          <w:szCs w:val="24"/>
        </w:rPr>
        <w:t>, το οποίο διδάσκεται στα αγγλικά και απονέμει κοινό δίπλωμα μεταπτυχιακ</w:t>
      </w:r>
      <w:r w:rsidR="00E128D5" w:rsidRPr="00C330EF">
        <w:rPr>
          <w:sz w:val="24"/>
          <w:szCs w:val="24"/>
        </w:rPr>
        <w:t>ών σπουδών</w:t>
      </w:r>
      <w:r w:rsidR="001C683F" w:rsidRPr="00C330EF">
        <w:rPr>
          <w:sz w:val="24"/>
          <w:szCs w:val="24"/>
        </w:rPr>
        <w:t xml:space="preserve"> στη </w:t>
      </w:r>
      <w:r w:rsidR="00026748" w:rsidRPr="00C330EF">
        <w:rPr>
          <w:sz w:val="24"/>
          <w:szCs w:val="24"/>
        </w:rPr>
        <w:t>Θ</w:t>
      </w:r>
      <w:r w:rsidR="001C683F" w:rsidRPr="00C330EF">
        <w:rPr>
          <w:sz w:val="24"/>
          <w:szCs w:val="24"/>
        </w:rPr>
        <w:t xml:space="preserve">αλάσσια </w:t>
      </w:r>
      <w:r w:rsidR="00026748" w:rsidRPr="00C330EF">
        <w:rPr>
          <w:sz w:val="24"/>
          <w:szCs w:val="24"/>
        </w:rPr>
        <w:t>Β</w:t>
      </w:r>
      <w:r w:rsidR="001C683F" w:rsidRPr="00C330EF">
        <w:rPr>
          <w:sz w:val="24"/>
          <w:szCs w:val="24"/>
        </w:rPr>
        <w:t>ιοτεχνολογία, το οποίο οργανώνεται ως εξής:</w:t>
      </w:r>
    </w:p>
    <w:p w14:paraId="2EC7593F" w14:textId="2CCABC87" w:rsidR="00E128D5" w:rsidRPr="00C330EF" w:rsidRDefault="00E128D5" w:rsidP="00AF6BFE">
      <w:pPr>
        <w:jc w:val="both"/>
        <w:rPr>
          <w:sz w:val="24"/>
          <w:szCs w:val="24"/>
        </w:rPr>
      </w:pPr>
      <w:r w:rsidRPr="00C330EF">
        <w:rPr>
          <w:bCs/>
          <w:sz w:val="24"/>
          <w:szCs w:val="24"/>
        </w:rPr>
        <w:t>1</w:t>
      </w:r>
      <w:r w:rsidRPr="00C330EF">
        <w:rPr>
          <w:bCs/>
          <w:sz w:val="24"/>
          <w:szCs w:val="24"/>
          <w:vertAlign w:val="superscript"/>
        </w:rPr>
        <w:t xml:space="preserve">ο </w:t>
      </w:r>
      <w:r w:rsidRPr="00C330EF">
        <w:rPr>
          <w:bCs/>
          <w:sz w:val="24"/>
          <w:szCs w:val="24"/>
        </w:rPr>
        <w:t>εξάμηνο:</w:t>
      </w:r>
      <w:r w:rsidRPr="00C330EF">
        <w:rPr>
          <w:sz w:val="24"/>
          <w:szCs w:val="24"/>
        </w:rPr>
        <w:t xml:space="preserve"> Βασικά μαθήματα </w:t>
      </w:r>
      <w:r w:rsidR="00026748" w:rsidRPr="00C330EF">
        <w:rPr>
          <w:sz w:val="24"/>
          <w:szCs w:val="24"/>
        </w:rPr>
        <w:t>Θ</w:t>
      </w:r>
      <w:r w:rsidRPr="00C330EF">
        <w:rPr>
          <w:sz w:val="24"/>
          <w:szCs w:val="24"/>
        </w:rPr>
        <w:t xml:space="preserve">αλάσσιας </w:t>
      </w:r>
      <w:r w:rsidR="00026748" w:rsidRPr="00C330EF">
        <w:rPr>
          <w:sz w:val="24"/>
          <w:szCs w:val="24"/>
        </w:rPr>
        <w:t>Β</w:t>
      </w:r>
      <w:r w:rsidRPr="00C330EF">
        <w:rPr>
          <w:sz w:val="24"/>
          <w:szCs w:val="24"/>
        </w:rPr>
        <w:t xml:space="preserve">ιοτεχνολογίας (30 ECTS) – </w:t>
      </w:r>
      <w:r w:rsidRPr="00C330EF">
        <w:rPr>
          <w:sz w:val="24"/>
          <w:szCs w:val="24"/>
          <w:lang w:val="en-US"/>
        </w:rPr>
        <w:t>UCV</w:t>
      </w:r>
      <w:r w:rsidRPr="00C330EF">
        <w:rPr>
          <w:sz w:val="24"/>
          <w:szCs w:val="24"/>
        </w:rPr>
        <w:t xml:space="preserve"> Ισπανία</w:t>
      </w:r>
    </w:p>
    <w:p w14:paraId="12EDA151" w14:textId="58C55C4A" w:rsidR="00E128D5" w:rsidRPr="00C330EF" w:rsidRDefault="00E128D5" w:rsidP="00AF6BFE">
      <w:pPr>
        <w:jc w:val="both"/>
        <w:rPr>
          <w:sz w:val="24"/>
          <w:szCs w:val="24"/>
        </w:rPr>
      </w:pPr>
      <w:r w:rsidRPr="00C330EF">
        <w:rPr>
          <w:bCs/>
          <w:sz w:val="24"/>
          <w:szCs w:val="24"/>
        </w:rPr>
        <w:t>2</w:t>
      </w:r>
      <w:r w:rsidRPr="00C330EF">
        <w:rPr>
          <w:bCs/>
          <w:sz w:val="24"/>
          <w:szCs w:val="24"/>
          <w:vertAlign w:val="superscript"/>
        </w:rPr>
        <w:t>ο</w:t>
      </w:r>
      <w:r w:rsidRPr="00C330EF">
        <w:rPr>
          <w:bCs/>
          <w:sz w:val="24"/>
          <w:szCs w:val="24"/>
        </w:rPr>
        <w:t xml:space="preserve"> εξάμηνο:</w:t>
      </w:r>
      <w:r w:rsidRPr="00C330EF">
        <w:rPr>
          <w:sz w:val="24"/>
          <w:szCs w:val="24"/>
        </w:rPr>
        <w:t xml:space="preserve"> Βασικά μαθήματα </w:t>
      </w:r>
      <w:r w:rsidR="00026748" w:rsidRPr="00C330EF">
        <w:rPr>
          <w:sz w:val="24"/>
          <w:szCs w:val="24"/>
        </w:rPr>
        <w:t>Θ</w:t>
      </w:r>
      <w:r w:rsidRPr="00C330EF">
        <w:rPr>
          <w:sz w:val="24"/>
          <w:szCs w:val="24"/>
        </w:rPr>
        <w:t xml:space="preserve">αλάσσιας </w:t>
      </w:r>
      <w:r w:rsidR="00026748" w:rsidRPr="00C330EF">
        <w:rPr>
          <w:sz w:val="24"/>
          <w:szCs w:val="24"/>
        </w:rPr>
        <w:t>Β</w:t>
      </w:r>
      <w:r w:rsidRPr="00C330EF">
        <w:rPr>
          <w:sz w:val="24"/>
          <w:szCs w:val="24"/>
        </w:rPr>
        <w:t xml:space="preserve">ιοτεχνολογίας (24 ECTS) – </w:t>
      </w:r>
      <w:proofErr w:type="spellStart"/>
      <w:r w:rsidRPr="00C330EF">
        <w:rPr>
          <w:sz w:val="24"/>
          <w:szCs w:val="24"/>
          <w:lang w:val="en-US"/>
        </w:rPr>
        <w:t>LRUniv</w:t>
      </w:r>
      <w:proofErr w:type="spellEnd"/>
      <w:r w:rsidRPr="00C330EF">
        <w:rPr>
          <w:sz w:val="24"/>
          <w:szCs w:val="24"/>
        </w:rPr>
        <w:t xml:space="preserve"> Γαλλία</w:t>
      </w:r>
    </w:p>
    <w:p w14:paraId="3DE9A461" w14:textId="118DC987" w:rsidR="00E128D5" w:rsidRPr="00C330EF" w:rsidRDefault="00E128D5" w:rsidP="00AF6BFE">
      <w:pPr>
        <w:jc w:val="both"/>
        <w:rPr>
          <w:sz w:val="24"/>
          <w:szCs w:val="24"/>
        </w:rPr>
      </w:pPr>
      <w:r w:rsidRPr="00C330EF">
        <w:rPr>
          <w:sz w:val="24"/>
          <w:szCs w:val="24"/>
        </w:rPr>
        <w:t>Πρακτική άσκηση σε οποιαδήποτε εταιρεία (6 ECTS) – Σε οποιαδήποτε χώρα</w:t>
      </w:r>
    </w:p>
    <w:p w14:paraId="0778FA57" w14:textId="458BB7A0" w:rsidR="00E128D5" w:rsidRPr="00C330EF" w:rsidRDefault="00E128D5" w:rsidP="00AF6BFE">
      <w:pPr>
        <w:jc w:val="both"/>
        <w:rPr>
          <w:sz w:val="24"/>
          <w:szCs w:val="24"/>
        </w:rPr>
      </w:pPr>
      <w:r w:rsidRPr="00C330EF">
        <w:rPr>
          <w:bCs/>
          <w:sz w:val="24"/>
          <w:szCs w:val="24"/>
        </w:rPr>
        <w:t>3</w:t>
      </w:r>
      <w:r w:rsidRPr="00C330EF">
        <w:rPr>
          <w:bCs/>
          <w:sz w:val="24"/>
          <w:szCs w:val="24"/>
          <w:vertAlign w:val="superscript"/>
        </w:rPr>
        <w:t>ο</w:t>
      </w:r>
      <w:r w:rsidRPr="00C330EF">
        <w:rPr>
          <w:bCs/>
          <w:sz w:val="24"/>
          <w:szCs w:val="24"/>
        </w:rPr>
        <w:t> εξάμηνο:</w:t>
      </w:r>
      <w:r w:rsidRPr="00C330EF">
        <w:rPr>
          <w:sz w:val="24"/>
          <w:szCs w:val="24"/>
        </w:rPr>
        <w:t xml:space="preserve"> Μαθήματα εξειδίκευσης της επιλεγμένης </w:t>
      </w:r>
      <w:r w:rsidR="00371DE3" w:rsidRPr="00C330EF">
        <w:rPr>
          <w:sz w:val="24"/>
          <w:szCs w:val="24"/>
        </w:rPr>
        <w:t>ενότητας</w:t>
      </w:r>
      <w:r w:rsidRPr="00C330EF">
        <w:rPr>
          <w:sz w:val="24"/>
          <w:szCs w:val="24"/>
        </w:rPr>
        <w:t xml:space="preserve"> (16 ECTS) </w:t>
      </w:r>
      <w:r w:rsidR="00A82DD8" w:rsidRPr="00C330EF">
        <w:rPr>
          <w:sz w:val="24"/>
          <w:szCs w:val="24"/>
        </w:rPr>
        <w:t xml:space="preserve">+ </w:t>
      </w:r>
      <w:r w:rsidRPr="00C330EF">
        <w:rPr>
          <w:sz w:val="24"/>
          <w:szCs w:val="24"/>
        </w:rPr>
        <w:t>Μάθημα «Ακαδημαϊκή Ερευνητική Ενσωμάτωση (</w:t>
      </w:r>
      <w:r w:rsidR="00A82DD8" w:rsidRPr="00C330EF">
        <w:rPr>
          <w:sz w:val="24"/>
          <w:szCs w:val="24"/>
          <w:lang w:val="en-US"/>
        </w:rPr>
        <w:t>Academic</w:t>
      </w:r>
      <w:r w:rsidR="00A82DD8" w:rsidRPr="00C330EF">
        <w:rPr>
          <w:sz w:val="24"/>
          <w:szCs w:val="24"/>
        </w:rPr>
        <w:t xml:space="preserve"> </w:t>
      </w:r>
      <w:r w:rsidR="00A82DD8" w:rsidRPr="00C330EF">
        <w:rPr>
          <w:sz w:val="24"/>
          <w:szCs w:val="24"/>
          <w:lang w:val="en-US"/>
        </w:rPr>
        <w:t>Research</w:t>
      </w:r>
      <w:r w:rsidR="00A82DD8" w:rsidRPr="00C330EF">
        <w:rPr>
          <w:sz w:val="24"/>
          <w:szCs w:val="24"/>
        </w:rPr>
        <w:t xml:space="preserve"> </w:t>
      </w:r>
      <w:r w:rsidR="00A82DD8" w:rsidRPr="00C330EF">
        <w:rPr>
          <w:sz w:val="24"/>
          <w:szCs w:val="24"/>
          <w:lang w:val="en-US"/>
        </w:rPr>
        <w:t>Integration</w:t>
      </w:r>
      <w:r w:rsidR="00A82DD8" w:rsidRPr="00C330EF">
        <w:rPr>
          <w:sz w:val="24"/>
          <w:szCs w:val="24"/>
        </w:rPr>
        <w:t xml:space="preserve">- </w:t>
      </w:r>
      <w:r w:rsidRPr="00C330EF">
        <w:rPr>
          <w:sz w:val="24"/>
          <w:szCs w:val="24"/>
        </w:rPr>
        <w:t xml:space="preserve">ARI)», όπου ομάδες φοιτητών από διαφορετικές </w:t>
      </w:r>
      <w:r w:rsidR="00371DE3" w:rsidRPr="00C330EF">
        <w:rPr>
          <w:sz w:val="24"/>
          <w:szCs w:val="24"/>
        </w:rPr>
        <w:t xml:space="preserve">ενότητες </w:t>
      </w:r>
      <w:r w:rsidRPr="00C330EF">
        <w:rPr>
          <w:sz w:val="24"/>
          <w:szCs w:val="24"/>
        </w:rPr>
        <w:t xml:space="preserve">θα συνεργαστούν σε </w:t>
      </w:r>
      <w:r w:rsidR="00371DE3" w:rsidRPr="00C330EF">
        <w:rPr>
          <w:sz w:val="24"/>
          <w:szCs w:val="24"/>
        </w:rPr>
        <w:t>κοινά</w:t>
      </w:r>
      <w:r w:rsidRPr="00C330EF">
        <w:rPr>
          <w:sz w:val="24"/>
          <w:szCs w:val="24"/>
        </w:rPr>
        <w:t xml:space="preserve"> ερευνητικά προγράμματα (14 ECTS).</w:t>
      </w:r>
      <w:r w:rsidR="00A82DD8" w:rsidRPr="00C330EF">
        <w:rPr>
          <w:sz w:val="24"/>
          <w:szCs w:val="24"/>
        </w:rPr>
        <w:t xml:space="preserve"> – Σε οποιοδήποτε από τα συνεργαζόμενα Πανεπιστήμια </w:t>
      </w:r>
    </w:p>
    <w:p w14:paraId="67DCE72C" w14:textId="14BBAFCB" w:rsidR="00BA095B" w:rsidRPr="00C330EF" w:rsidRDefault="00A82DD8" w:rsidP="00AF6BFE">
      <w:pPr>
        <w:jc w:val="both"/>
        <w:rPr>
          <w:sz w:val="24"/>
          <w:szCs w:val="24"/>
          <w:lang w:val="en-US"/>
        </w:rPr>
      </w:pPr>
      <w:r w:rsidRPr="00C330EF">
        <w:rPr>
          <w:bCs/>
          <w:sz w:val="24"/>
          <w:szCs w:val="24"/>
          <w:lang w:val="en-US"/>
        </w:rPr>
        <w:t>4</w:t>
      </w:r>
      <w:r w:rsidRPr="00C330EF">
        <w:rPr>
          <w:bCs/>
          <w:sz w:val="24"/>
          <w:szCs w:val="24"/>
        </w:rPr>
        <w:t>ο</w:t>
      </w:r>
      <w:r w:rsidRPr="00C330EF">
        <w:rPr>
          <w:bCs/>
          <w:sz w:val="24"/>
          <w:szCs w:val="24"/>
          <w:lang w:val="en-US"/>
        </w:rPr>
        <w:t xml:space="preserve"> </w:t>
      </w:r>
      <w:r w:rsidRPr="00C330EF">
        <w:rPr>
          <w:bCs/>
          <w:sz w:val="24"/>
          <w:szCs w:val="24"/>
        </w:rPr>
        <w:t>εξάμηνο</w:t>
      </w:r>
      <w:r w:rsidRPr="00C330EF">
        <w:rPr>
          <w:bCs/>
          <w:sz w:val="24"/>
          <w:szCs w:val="24"/>
          <w:lang w:val="en-US"/>
        </w:rPr>
        <w:t xml:space="preserve">: </w:t>
      </w:r>
      <w:r w:rsidRPr="00C330EF">
        <w:rPr>
          <w:sz w:val="24"/>
          <w:szCs w:val="24"/>
        </w:rPr>
        <w:t>Μεταπτυχιακή</w:t>
      </w:r>
      <w:r w:rsidRPr="00C330EF">
        <w:rPr>
          <w:sz w:val="24"/>
          <w:szCs w:val="24"/>
          <w:lang w:val="en-US"/>
        </w:rPr>
        <w:t xml:space="preserve"> </w:t>
      </w:r>
      <w:r w:rsidRPr="00C330EF">
        <w:rPr>
          <w:sz w:val="24"/>
          <w:szCs w:val="24"/>
        </w:rPr>
        <w:t>Διατριβή</w:t>
      </w:r>
      <w:r w:rsidRPr="00C330EF">
        <w:rPr>
          <w:sz w:val="24"/>
          <w:szCs w:val="24"/>
          <w:lang w:val="en-US"/>
        </w:rPr>
        <w:t xml:space="preserve"> (30 ECTS) - </w:t>
      </w:r>
      <w:r w:rsidR="00C323ED" w:rsidRPr="00C330EF">
        <w:rPr>
          <w:sz w:val="24"/>
          <w:szCs w:val="24"/>
        </w:rPr>
        <w:t>Σε</w:t>
      </w:r>
      <w:r w:rsidR="00C323ED" w:rsidRPr="00C330EF">
        <w:rPr>
          <w:sz w:val="24"/>
          <w:szCs w:val="24"/>
          <w:lang w:val="en-US"/>
        </w:rPr>
        <w:t xml:space="preserve"> </w:t>
      </w:r>
      <w:r w:rsidR="00C323ED" w:rsidRPr="00C330EF">
        <w:rPr>
          <w:sz w:val="24"/>
          <w:szCs w:val="24"/>
        </w:rPr>
        <w:t>οποιοδήποτε</w:t>
      </w:r>
      <w:r w:rsidR="00C323ED" w:rsidRPr="00C330EF">
        <w:rPr>
          <w:sz w:val="24"/>
          <w:szCs w:val="24"/>
          <w:lang w:val="en-US"/>
        </w:rPr>
        <w:t xml:space="preserve"> </w:t>
      </w:r>
      <w:r w:rsidR="00C323ED" w:rsidRPr="00C330EF">
        <w:rPr>
          <w:sz w:val="24"/>
          <w:szCs w:val="24"/>
        </w:rPr>
        <w:t>από</w:t>
      </w:r>
      <w:r w:rsidR="00C323ED" w:rsidRPr="00C330EF">
        <w:rPr>
          <w:sz w:val="24"/>
          <w:szCs w:val="24"/>
          <w:lang w:val="en-US"/>
        </w:rPr>
        <w:t xml:space="preserve"> </w:t>
      </w:r>
      <w:r w:rsidR="00C323ED" w:rsidRPr="00C330EF">
        <w:rPr>
          <w:sz w:val="24"/>
          <w:szCs w:val="24"/>
        </w:rPr>
        <w:t>τα</w:t>
      </w:r>
      <w:r w:rsidR="00C323ED" w:rsidRPr="00C330EF">
        <w:rPr>
          <w:sz w:val="24"/>
          <w:szCs w:val="24"/>
          <w:lang w:val="en-US"/>
        </w:rPr>
        <w:t xml:space="preserve"> </w:t>
      </w:r>
      <w:r w:rsidR="00C323ED" w:rsidRPr="00C330EF">
        <w:rPr>
          <w:sz w:val="24"/>
          <w:szCs w:val="24"/>
        </w:rPr>
        <w:t>συνεργαζόμενα</w:t>
      </w:r>
      <w:r w:rsidR="00C323ED" w:rsidRPr="00C330EF">
        <w:rPr>
          <w:sz w:val="24"/>
          <w:szCs w:val="24"/>
          <w:lang w:val="en-US"/>
        </w:rPr>
        <w:t xml:space="preserve"> </w:t>
      </w:r>
      <w:r w:rsidR="00C323ED" w:rsidRPr="00C330EF">
        <w:rPr>
          <w:sz w:val="24"/>
          <w:szCs w:val="24"/>
        </w:rPr>
        <w:t>Πανεπιστήμια</w:t>
      </w:r>
      <w:r w:rsidR="00C323ED" w:rsidRPr="00C330EF">
        <w:rPr>
          <w:sz w:val="24"/>
          <w:szCs w:val="24"/>
          <w:lang w:val="en-US"/>
        </w:rPr>
        <w:t xml:space="preserve"> </w:t>
      </w:r>
      <w:r w:rsidR="00D32FB0" w:rsidRPr="00C330EF">
        <w:rPr>
          <w:sz w:val="24"/>
          <w:szCs w:val="24"/>
        </w:rPr>
        <w:t>τα</w:t>
      </w:r>
      <w:r w:rsidR="00D32FB0" w:rsidRPr="00C330EF">
        <w:rPr>
          <w:sz w:val="24"/>
          <w:szCs w:val="24"/>
          <w:lang w:val="en-US"/>
        </w:rPr>
        <w:t xml:space="preserve"> </w:t>
      </w:r>
      <w:r w:rsidR="00D32FB0" w:rsidRPr="00C330EF">
        <w:rPr>
          <w:sz w:val="24"/>
          <w:szCs w:val="24"/>
        </w:rPr>
        <w:t>οποία</w:t>
      </w:r>
      <w:r w:rsidR="00D32FB0" w:rsidRPr="00C330EF">
        <w:rPr>
          <w:sz w:val="24"/>
          <w:szCs w:val="24"/>
          <w:lang w:val="en-US"/>
        </w:rPr>
        <w:t xml:space="preserve"> </w:t>
      </w:r>
      <w:r w:rsidR="00D32FB0" w:rsidRPr="00C330EF">
        <w:rPr>
          <w:sz w:val="24"/>
          <w:szCs w:val="24"/>
        </w:rPr>
        <w:t>είναι</w:t>
      </w:r>
      <w:r w:rsidR="00BA095B" w:rsidRPr="00C330EF">
        <w:rPr>
          <w:sz w:val="24"/>
          <w:szCs w:val="24"/>
          <w:lang w:val="en-US"/>
        </w:rPr>
        <w:t xml:space="preserve">: La Rochelle Université (France), University of Zadar (Croatia), Agricultural University of Athens (Greece), Klaipeda University (Lithuania), Technical University of Civil Engineering Bucharest (Romania), La Universidad </w:t>
      </w:r>
      <w:proofErr w:type="spellStart"/>
      <w:r w:rsidR="00BA095B" w:rsidRPr="00C330EF">
        <w:rPr>
          <w:sz w:val="24"/>
          <w:szCs w:val="24"/>
          <w:lang w:val="en-US"/>
        </w:rPr>
        <w:t>Catolica</w:t>
      </w:r>
      <w:proofErr w:type="spellEnd"/>
      <w:r w:rsidR="00BA095B" w:rsidRPr="00C330EF">
        <w:rPr>
          <w:sz w:val="24"/>
          <w:szCs w:val="24"/>
          <w:lang w:val="en-US"/>
        </w:rPr>
        <w:t xml:space="preserve"> de Valencia (Spain), Waterford Institute of Technology (Ireland), University of Rostock (Germany)</w:t>
      </w:r>
      <w:r w:rsidR="00964FD7" w:rsidRPr="00C330EF">
        <w:rPr>
          <w:sz w:val="24"/>
          <w:szCs w:val="24"/>
          <w:lang w:val="en-US"/>
        </w:rPr>
        <w:t>.</w:t>
      </w:r>
    </w:p>
    <w:p w14:paraId="65309F28" w14:textId="03DE0728" w:rsidR="001C683F" w:rsidRPr="00C330EF" w:rsidRDefault="00E03C35" w:rsidP="00D32FB0">
      <w:pPr>
        <w:shd w:val="clear" w:color="auto" w:fill="FFFFFF"/>
        <w:spacing w:after="600" w:line="240" w:lineRule="auto"/>
        <w:ind w:firstLine="720"/>
        <w:jc w:val="both"/>
        <w:outlineLvl w:val="2"/>
        <w:rPr>
          <w:rStyle w:val="-"/>
          <w:sz w:val="24"/>
          <w:szCs w:val="24"/>
        </w:rPr>
      </w:pPr>
      <w:r w:rsidRPr="00C330EF">
        <w:rPr>
          <w:sz w:val="24"/>
          <w:szCs w:val="24"/>
        </w:rPr>
        <w:t>Οι ενδιαφερόμενοι έχουν τη δυνατότητα να δηλώσουν</w:t>
      </w:r>
      <w:r w:rsidR="00F12986" w:rsidRPr="00C330EF">
        <w:rPr>
          <w:sz w:val="24"/>
          <w:szCs w:val="24"/>
        </w:rPr>
        <w:t xml:space="preserve"> </w:t>
      </w:r>
      <w:r w:rsidR="00F12986" w:rsidRPr="00C330EF">
        <w:rPr>
          <w:bCs/>
          <w:sz w:val="24"/>
          <w:szCs w:val="24"/>
        </w:rPr>
        <w:t>συμμετοχή</w:t>
      </w:r>
      <w:r w:rsidRPr="00C330EF">
        <w:rPr>
          <w:bCs/>
          <w:sz w:val="24"/>
          <w:szCs w:val="24"/>
        </w:rPr>
        <w:t xml:space="preserve"> στον παρακάτω σύνδεσμο</w:t>
      </w:r>
      <w:r w:rsidR="00F12986" w:rsidRPr="00C330EF">
        <w:rPr>
          <w:sz w:val="24"/>
          <w:szCs w:val="24"/>
        </w:rPr>
        <w:t xml:space="preserve">: </w:t>
      </w:r>
      <w:hyperlink r:id="rId9" w:history="1">
        <w:r w:rsidR="00F12986" w:rsidRPr="00C330EF">
          <w:rPr>
            <w:rStyle w:val="-"/>
            <w:b/>
            <w:sz w:val="24"/>
            <w:szCs w:val="24"/>
          </w:rPr>
          <w:t>https://www.eu-c</w:t>
        </w:r>
        <w:bookmarkStart w:id="0" w:name="_GoBack"/>
        <w:bookmarkEnd w:id="0"/>
        <w:r w:rsidR="00F12986" w:rsidRPr="00C330EF">
          <w:rPr>
            <w:rStyle w:val="-"/>
            <w:b/>
            <w:sz w:val="24"/>
            <w:szCs w:val="24"/>
          </w:rPr>
          <w:t>onexus.eu/en/marine-biotechnology/</w:t>
        </w:r>
      </w:hyperlink>
      <w:r w:rsidR="00F12986" w:rsidRPr="00C330EF">
        <w:rPr>
          <w:sz w:val="24"/>
          <w:szCs w:val="24"/>
        </w:rPr>
        <w:t xml:space="preserve"> </w:t>
      </w:r>
    </w:p>
    <w:sectPr w:rsidR="001C683F" w:rsidRPr="00C330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B2F18" w14:textId="77777777" w:rsidR="00352A40" w:rsidRDefault="00352A40" w:rsidP="0003499E">
      <w:pPr>
        <w:spacing w:after="0" w:line="240" w:lineRule="auto"/>
      </w:pPr>
      <w:r>
        <w:separator/>
      </w:r>
    </w:p>
  </w:endnote>
  <w:endnote w:type="continuationSeparator" w:id="0">
    <w:p w14:paraId="2AE66500" w14:textId="77777777" w:rsidR="00352A40" w:rsidRDefault="00352A40" w:rsidP="0003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07B72" w14:textId="77777777" w:rsidR="00352A40" w:rsidRDefault="00352A40" w:rsidP="0003499E">
      <w:pPr>
        <w:spacing w:after="0" w:line="240" w:lineRule="auto"/>
      </w:pPr>
      <w:r>
        <w:separator/>
      </w:r>
    </w:p>
  </w:footnote>
  <w:footnote w:type="continuationSeparator" w:id="0">
    <w:p w14:paraId="71C62700" w14:textId="77777777" w:rsidR="00352A40" w:rsidRDefault="00352A40" w:rsidP="0003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6F9"/>
    <w:multiLevelType w:val="multilevel"/>
    <w:tmpl w:val="0814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61058"/>
    <w:multiLevelType w:val="multilevel"/>
    <w:tmpl w:val="521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D3B9F"/>
    <w:multiLevelType w:val="multilevel"/>
    <w:tmpl w:val="DF8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E610C2"/>
    <w:multiLevelType w:val="multilevel"/>
    <w:tmpl w:val="324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98"/>
    <w:rsid w:val="00026748"/>
    <w:rsid w:val="0003499E"/>
    <w:rsid w:val="00073066"/>
    <w:rsid w:val="001240D6"/>
    <w:rsid w:val="00131355"/>
    <w:rsid w:val="001C683F"/>
    <w:rsid w:val="002144E3"/>
    <w:rsid w:val="002955B1"/>
    <w:rsid w:val="00352A40"/>
    <w:rsid w:val="00371DE3"/>
    <w:rsid w:val="003A5C95"/>
    <w:rsid w:val="003D3CF0"/>
    <w:rsid w:val="003D4C6B"/>
    <w:rsid w:val="0041105F"/>
    <w:rsid w:val="00490C2C"/>
    <w:rsid w:val="004A437A"/>
    <w:rsid w:val="004D2A7F"/>
    <w:rsid w:val="006915E4"/>
    <w:rsid w:val="006E2EE1"/>
    <w:rsid w:val="008074ED"/>
    <w:rsid w:val="00834E75"/>
    <w:rsid w:val="00851FE8"/>
    <w:rsid w:val="00964FD7"/>
    <w:rsid w:val="00A12965"/>
    <w:rsid w:val="00A23A36"/>
    <w:rsid w:val="00A82DD8"/>
    <w:rsid w:val="00A975F4"/>
    <w:rsid w:val="00AF6BFE"/>
    <w:rsid w:val="00BA095B"/>
    <w:rsid w:val="00C01364"/>
    <w:rsid w:val="00C323ED"/>
    <w:rsid w:val="00C330EF"/>
    <w:rsid w:val="00C364F3"/>
    <w:rsid w:val="00C74B98"/>
    <w:rsid w:val="00D32FB0"/>
    <w:rsid w:val="00E03C35"/>
    <w:rsid w:val="00E128D5"/>
    <w:rsid w:val="00E368AA"/>
    <w:rsid w:val="00E477A5"/>
    <w:rsid w:val="00E666D7"/>
    <w:rsid w:val="00E910C9"/>
    <w:rsid w:val="00F12986"/>
    <w:rsid w:val="00F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577"/>
  <w15:chartTrackingRefBased/>
  <w15:docId w15:val="{8892B538-594F-4C36-BC6F-CDB7A5E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1C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C683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1C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C683F"/>
    <w:rPr>
      <w:b/>
      <w:bCs/>
    </w:rPr>
  </w:style>
  <w:style w:type="character" w:styleId="-">
    <w:name w:val="Hyperlink"/>
    <w:basedOn w:val="a0"/>
    <w:uiPriority w:val="99"/>
    <w:unhideWhenUsed/>
    <w:rsid w:val="004D2A7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D2A7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129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666D7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034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3499E"/>
  </w:style>
  <w:style w:type="paragraph" w:styleId="a5">
    <w:name w:val="footer"/>
    <w:basedOn w:val="a"/>
    <w:link w:val="Char0"/>
    <w:uiPriority w:val="99"/>
    <w:unhideWhenUsed/>
    <w:rsid w:val="00034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3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-conexus.eu/en/marine-biotechnology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5</cp:revision>
  <cp:lastPrinted>2022-03-21T06:59:00Z</cp:lastPrinted>
  <dcterms:created xsi:type="dcterms:W3CDTF">2022-03-21T07:48:00Z</dcterms:created>
  <dcterms:modified xsi:type="dcterms:W3CDTF">2022-03-21T08:18:00Z</dcterms:modified>
</cp:coreProperties>
</file>